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FC340" w14:textId="77777777" w:rsidR="009F6C98" w:rsidRPr="00A92D83" w:rsidRDefault="009F6C98" w:rsidP="00A92D8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D83">
        <w:rPr>
          <w:rFonts w:ascii="Times New Roman" w:hAnsi="Times New Roman" w:cs="Times New Roman"/>
          <w:b/>
          <w:bCs/>
          <w:sz w:val="24"/>
          <w:szCs w:val="24"/>
        </w:rPr>
        <w:t xml:space="preserve">Система контроля за выполнением плана работы </w:t>
      </w:r>
    </w:p>
    <w:p w14:paraId="56C766DA" w14:textId="77777777" w:rsidR="009F6C98" w:rsidRPr="00A92D83" w:rsidRDefault="009F6C98" w:rsidP="00A92D8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D83">
        <w:rPr>
          <w:rFonts w:ascii="Times New Roman" w:hAnsi="Times New Roman" w:cs="Times New Roman"/>
          <w:b/>
          <w:bCs/>
          <w:sz w:val="24"/>
          <w:szCs w:val="24"/>
        </w:rPr>
        <w:t>Штаба воспитательной работы</w:t>
      </w:r>
    </w:p>
    <w:p w14:paraId="7D24760A" w14:textId="4660E9B6" w:rsidR="009F6C98" w:rsidRPr="00A92D83" w:rsidRDefault="005276F7" w:rsidP="00A92D8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</w:t>
      </w:r>
      <w:r w:rsidR="009F6C98" w:rsidRPr="00A92D83">
        <w:rPr>
          <w:rFonts w:ascii="Times New Roman" w:hAnsi="Times New Roman" w:cs="Times New Roman"/>
          <w:b/>
          <w:bCs/>
          <w:sz w:val="24"/>
          <w:szCs w:val="24"/>
        </w:rPr>
        <w:t xml:space="preserve">У «Школа № </w:t>
      </w:r>
      <w:r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9F6C98" w:rsidRPr="00A92D8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2C2429" w14:textId="500EFBB8" w:rsidR="009F6C98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 xml:space="preserve"> Контроль за выполнением плана работы ШВР прописан в п. 5.2. Положения о Штабе воспитательной работы в образовательной организации М</w:t>
      </w:r>
      <w:r w:rsidR="005276F7">
        <w:rPr>
          <w:rFonts w:ascii="Times New Roman" w:hAnsi="Times New Roman" w:cs="Times New Roman"/>
          <w:sz w:val="24"/>
          <w:szCs w:val="24"/>
        </w:rPr>
        <w:t>БОУ «Школа № 47»</w:t>
      </w:r>
      <w:r w:rsidRPr="00A92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60A8E" w14:textId="77777777" w:rsidR="009F6C98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работе:</w:t>
      </w:r>
    </w:p>
    <w:p w14:paraId="41123538" w14:textId="42754311" w:rsidR="009F6C98" w:rsidRPr="005276F7" w:rsidRDefault="009F6C98" w:rsidP="005276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14:paraId="295E22ED" w14:textId="0138CBF7" w:rsidR="009F6C98" w:rsidRPr="005276F7" w:rsidRDefault="009F6C98" w:rsidP="005276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</w:t>
      </w:r>
      <w:proofErr w:type="gramStart"/>
      <w:r w:rsidRPr="005276F7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5276F7">
        <w:rPr>
          <w:rFonts w:ascii="Times New Roman" w:hAnsi="Times New Roman" w:cs="Times New Roman"/>
          <w:sz w:val="24"/>
          <w:szCs w:val="24"/>
        </w:rPr>
        <w:t>);</w:t>
      </w:r>
    </w:p>
    <w:p w14:paraId="056BC173" w14:textId="2DC63E88" w:rsidR="009F6C98" w:rsidRPr="005276F7" w:rsidRDefault="009F6C98" w:rsidP="005276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организует взаимодействие членов ШВР со специалистами службы школьной медиации в образовательной организации; - инициирует заседание Штаба 1 раз в четверть, а также по мере необходимости. </w:t>
      </w:r>
    </w:p>
    <w:p w14:paraId="7D09F81B" w14:textId="02800C7D" w:rsidR="009F6C98" w:rsidRPr="00A92D83" w:rsidRDefault="009F6C98" w:rsidP="005276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>Система контроля осуществляется на следующих принципах:</w:t>
      </w:r>
    </w:p>
    <w:p w14:paraId="622C3842" w14:textId="77777777" w:rsidR="005276F7" w:rsidRPr="005276F7" w:rsidRDefault="009F6C98" w:rsidP="005276F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системность,</w:t>
      </w:r>
    </w:p>
    <w:p w14:paraId="6F54D1B5" w14:textId="34775CB4" w:rsidR="009F6C98" w:rsidRPr="005276F7" w:rsidRDefault="009F6C98" w:rsidP="005276F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демократичность,</w:t>
      </w:r>
    </w:p>
    <w:p w14:paraId="6263DA45" w14:textId="01586CE6" w:rsidR="009F6C98" w:rsidRPr="005276F7" w:rsidRDefault="009F6C98" w:rsidP="005276F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толерантность,</w:t>
      </w:r>
    </w:p>
    <w:p w14:paraId="07699287" w14:textId="5CA2621B" w:rsidR="009F6C98" w:rsidRPr="005276F7" w:rsidRDefault="009F6C98" w:rsidP="005276F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оптимальность, </w:t>
      </w:r>
    </w:p>
    <w:p w14:paraId="09E23A73" w14:textId="7790E46D" w:rsidR="009F6C98" w:rsidRPr="005276F7" w:rsidRDefault="009F6C98" w:rsidP="005276F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созидательность.</w:t>
      </w:r>
    </w:p>
    <w:p w14:paraId="10F64A45" w14:textId="77777777" w:rsidR="009F6C98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14:paraId="3C76C5B7" w14:textId="13ADAE91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наблюдение,</w:t>
      </w:r>
    </w:p>
    <w:p w14:paraId="18DB5EED" w14:textId="5B7560CE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опрос, </w:t>
      </w:r>
    </w:p>
    <w:p w14:paraId="40F7851B" w14:textId="0FC5667D" w:rsidR="009F6C98" w:rsidRPr="005276F7" w:rsidRDefault="005276F7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6C98" w:rsidRPr="005276F7">
        <w:rPr>
          <w:rFonts w:ascii="Times New Roman" w:hAnsi="Times New Roman" w:cs="Times New Roman"/>
          <w:sz w:val="24"/>
          <w:szCs w:val="24"/>
        </w:rPr>
        <w:t>обеседование,</w:t>
      </w:r>
    </w:p>
    <w:p w14:paraId="6C6214E3" w14:textId="5E85E0B1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интерес детей к проводимым мероприятиям,</w:t>
      </w:r>
    </w:p>
    <w:p w14:paraId="64001536" w14:textId="676CD90F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подготовка и заслушивание отчетов (сообщений), творческих самоотчетов, на заседаниях органов школьного самоуправления, </w:t>
      </w:r>
    </w:p>
    <w:p w14:paraId="4DCEF021" w14:textId="2A08A41A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польза от проведенного мероприятия, </w:t>
      </w:r>
    </w:p>
    <w:p w14:paraId="0563EF30" w14:textId="27224EB3" w:rsidR="009F6C98" w:rsidRPr="005276F7" w:rsidRDefault="009F6C98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 xml:space="preserve">посещение мероприятия, </w:t>
      </w:r>
    </w:p>
    <w:p w14:paraId="3AE04A06" w14:textId="48E4A5B2" w:rsidR="009F6C98" w:rsidRPr="005276F7" w:rsidRDefault="005276F7" w:rsidP="005276F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F7">
        <w:rPr>
          <w:rFonts w:ascii="Times New Roman" w:hAnsi="Times New Roman" w:cs="Times New Roman"/>
          <w:sz w:val="24"/>
          <w:szCs w:val="24"/>
        </w:rPr>
        <w:t>о</w:t>
      </w:r>
      <w:r w:rsidR="009F6C98" w:rsidRPr="005276F7">
        <w:rPr>
          <w:rFonts w:ascii="Times New Roman" w:hAnsi="Times New Roman" w:cs="Times New Roman"/>
          <w:sz w:val="24"/>
          <w:szCs w:val="24"/>
        </w:rPr>
        <w:t xml:space="preserve">тсутствие/наличие обучающихся «группы риска» и </w:t>
      </w:r>
      <w:proofErr w:type="gramStart"/>
      <w:r w:rsidR="009F6C98" w:rsidRPr="005276F7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9F6C98" w:rsidRPr="00527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8CA7D" w14:textId="77777777" w:rsidR="009F6C98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 xml:space="preserve">Используем три типа контроля: административный – осуществляет директор/заместитель директора по ВР, общественно-педагогический осуществляет педагогический коллектив/обучающиеся и самоконтроль. </w:t>
      </w:r>
    </w:p>
    <w:p w14:paraId="714C9B57" w14:textId="77777777" w:rsidR="009F6C98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239E9" w14:textId="59FC501A" w:rsidR="0021307F" w:rsidRPr="00A92D83" w:rsidRDefault="009F6C98" w:rsidP="00A92D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D83">
        <w:rPr>
          <w:rFonts w:ascii="Times New Roman" w:hAnsi="Times New Roman" w:cs="Times New Roman"/>
          <w:sz w:val="24"/>
          <w:szCs w:val="24"/>
        </w:rPr>
        <w:t>Директор М</w:t>
      </w:r>
      <w:r w:rsidR="00A92D83">
        <w:rPr>
          <w:rFonts w:ascii="Times New Roman" w:hAnsi="Times New Roman" w:cs="Times New Roman"/>
          <w:sz w:val="24"/>
          <w:szCs w:val="24"/>
        </w:rPr>
        <w:t>Б</w:t>
      </w:r>
      <w:r w:rsidRPr="00A92D83">
        <w:rPr>
          <w:rFonts w:ascii="Times New Roman" w:hAnsi="Times New Roman" w:cs="Times New Roman"/>
          <w:sz w:val="24"/>
          <w:szCs w:val="24"/>
        </w:rPr>
        <w:t>ОУ «Школа №</w:t>
      </w:r>
      <w:r w:rsidR="00A92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D83">
        <w:rPr>
          <w:rFonts w:ascii="Times New Roman" w:hAnsi="Times New Roman" w:cs="Times New Roman"/>
          <w:sz w:val="24"/>
          <w:szCs w:val="24"/>
        </w:rPr>
        <w:t>47</w:t>
      </w:r>
      <w:r w:rsidRPr="00A92D83">
        <w:rPr>
          <w:rFonts w:ascii="Times New Roman" w:hAnsi="Times New Roman" w:cs="Times New Roman"/>
          <w:sz w:val="24"/>
          <w:szCs w:val="24"/>
        </w:rPr>
        <w:t xml:space="preserve">» </w:t>
      </w:r>
      <w:r w:rsidRPr="00A92D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9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92D83">
        <w:rPr>
          <w:rFonts w:ascii="Times New Roman" w:hAnsi="Times New Roman" w:cs="Times New Roman"/>
          <w:sz w:val="24"/>
          <w:szCs w:val="24"/>
        </w:rPr>
        <w:t>Маланичева А.А.</w:t>
      </w:r>
    </w:p>
    <w:sectPr w:rsidR="0021307F" w:rsidRPr="00A9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578FA"/>
    <w:multiLevelType w:val="hybridMultilevel"/>
    <w:tmpl w:val="D6D898FE"/>
    <w:lvl w:ilvl="0" w:tplc="253A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9D4"/>
    <w:multiLevelType w:val="hybridMultilevel"/>
    <w:tmpl w:val="E55A5A2E"/>
    <w:lvl w:ilvl="0" w:tplc="253A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705BD"/>
    <w:multiLevelType w:val="hybridMultilevel"/>
    <w:tmpl w:val="935E24CC"/>
    <w:lvl w:ilvl="0" w:tplc="253A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E5"/>
    <w:rsid w:val="0021307F"/>
    <w:rsid w:val="005276F7"/>
    <w:rsid w:val="006431E5"/>
    <w:rsid w:val="009F6C98"/>
    <w:rsid w:val="00A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3E9F"/>
  <w15:chartTrackingRefBased/>
  <w15:docId w15:val="{051B584E-A91D-4C4B-A31E-C9536156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Гвоздецкая</dc:creator>
  <cp:keywords/>
  <dc:description/>
  <cp:lastModifiedBy>Инна Гвоздецкая</cp:lastModifiedBy>
  <cp:revision>3</cp:revision>
  <dcterms:created xsi:type="dcterms:W3CDTF">2023-02-28T13:54:00Z</dcterms:created>
  <dcterms:modified xsi:type="dcterms:W3CDTF">2023-02-28T14:10:00Z</dcterms:modified>
</cp:coreProperties>
</file>